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D66" w:rsidRPr="00DB5936" w:rsidRDefault="001D2623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Технічне завдання для закупівлі послуг</w:t>
      </w:r>
    </w:p>
    <w:p w:rsidR="00503D66" w:rsidRPr="00DB5936" w:rsidRDefault="001D2623">
      <w:pPr>
        <w:widowControl w:val="0"/>
        <w:spacing w:after="20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 xml:space="preserve">з проведення </w:t>
      </w:r>
      <w:proofErr w:type="spellStart"/>
      <w:r w:rsidRPr="00DB5936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DB5936">
        <w:rPr>
          <w:rFonts w:ascii="Times New Roman" w:hAnsi="Times New Roman" w:cs="Times New Roman"/>
          <w:b/>
          <w:sz w:val="20"/>
          <w:szCs w:val="20"/>
        </w:rPr>
        <w:t xml:space="preserve"> тренінгів  за темою  «Бізнес-Ідея»</w:t>
      </w:r>
    </w:p>
    <w:p w:rsidR="00503D66" w:rsidRPr="00DB5936" w:rsidRDefault="001D2623">
      <w:pPr>
        <w:widowControl w:val="0"/>
        <w:spacing w:after="20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RPr="00DB5936">
        <w:rPr>
          <w:rFonts w:ascii="Times New Roman" w:hAnsi="Times New Roman" w:cs="Times New Roman"/>
          <w:b/>
          <w:sz w:val="20"/>
          <w:szCs w:val="20"/>
        </w:rPr>
        <w:t xml:space="preserve">послуг  з проведення </w:t>
      </w:r>
      <w:proofErr w:type="spellStart"/>
      <w:r w:rsidRPr="00DB5936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DB5936">
        <w:rPr>
          <w:rFonts w:ascii="Times New Roman" w:hAnsi="Times New Roman" w:cs="Times New Roman"/>
          <w:b/>
          <w:sz w:val="20"/>
          <w:szCs w:val="20"/>
        </w:rPr>
        <w:t xml:space="preserve"> тренінгів за темою «Бізнес-Ідея» </w:t>
      </w:r>
      <w:r w:rsidR="00DB5936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</w:p>
    <w:p w:rsidR="00503D66" w:rsidRPr="00DB5936" w:rsidRDefault="001D2623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DB5936">
        <w:rPr>
          <w:rFonts w:ascii="Times New Roman" w:hAnsi="Times New Roman" w:cs="Times New Roman"/>
          <w:sz w:val="20"/>
          <w:szCs w:val="20"/>
        </w:rPr>
        <w:t xml:space="preserve"> тренінг –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</w:p>
    <w:p w:rsidR="00503D66" w:rsidRPr="00DB5936" w:rsidRDefault="001D2623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Місце проведення</w:t>
      </w:r>
      <w:r w:rsidRPr="00DB5936">
        <w:rPr>
          <w:rFonts w:ascii="Times New Roman" w:hAnsi="Times New Roman" w:cs="Times New Roman"/>
          <w:sz w:val="20"/>
          <w:szCs w:val="20"/>
        </w:rPr>
        <w:t>: м. Дніпро</w:t>
      </w:r>
      <w:r w:rsidR="00DB593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503D66" w:rsidRPr="00DB5936" w:rsidRDefault="001D2623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Період надання послуг:</w:t>
      </w:r>
      <w:r w:rsidRPr="00DB5936">
        <w:rPr>
          <w:rFonts w:ascii="Times New Roman" w:hAnsi="Times New Roman" w:cs="Times New Roman"/>
          <w:sz w:val="20"/>
          <w:szCs w:val="20"/>
        </w:rPr>
        <w:t xml:space="preserve"> Перша половина жовтня 2025 р.</w:t>
      </w:r>
    </w:p>
    <w:p w:rsidR="00503D66" w:rsidRPr="00DB5936" w:rsidRDefault="00503D66">
      <w:pPr>
        <w:widowControl w:val="0"/>
        <w:tabs>
          <w:tab w:val="left" w:pos="276"/>
        </w:tabs>
        <w:spacing w:after="0" w:line="252" w:lineRule="auto"/>
        <w:ind w:left="720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eading=h.23yijoz5byil" w:colFirst="0" w:colLast="0"/>
      <w:bookmarkEnd w:id="0"/>
    </w:p>
    <w:p w:rsidR="00503D66" w:rsidRPr="00DB5936" w:rsidRDefault="001D2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 xml:space="preserve">Географія учасників проекту: </w:t>
      </w:r>
      <w:r w:rsidRPr="00DB5936">
        <w:rPr>
          <w:rFonts w:ascii="Times New Roman" w:hAnsi="Times New Roman" w:cs="Times New Roman"/>
          <w:sz w:val="20"/>
          <w:szCs w:val="20"/>
        </w:rPr>
        <w:t>Дніпропетровська область</w:t>
      </w:r>
    </w:p>
    <w:p w:rsidR="00503D66" w:rsidRPr="00DB5936" w:rsidRDefault="00503D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</w:p>
    <w:p w:rsidR="00503D66" w:rsidRPr="00DB5936" w:rsidRDefault="001D26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>Детальний опис послуги:</w:t>
      </w:r>
    </w:p>
    <w:p w:rsidR="00503D66" w:rsidRPr="00DB5936" w:rsidRDefault="001D2623">
      <w:pPr>
        <w:widowControl w:val="0"/>
        <w:tabs>
          <w:tab w:val="left" w:pos="284"/>
        </w:tabs>
        <w:spacing w:before="80" w:after="12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 xml:space="preserve">Завдання тренінгу: </w:t>
      </w:r>
      <w:r w:rsidRPr="00DB5936">
        <w:rPr>
          <w:rFonts w:ascii="Times New Roman" w:hAnsi="Times New Roman" w:cs="Times New Roman"/>
          <w:sz w:val="20"/>
          <w:szCs w:val="20"/>
        </w:rPr>
        <w:t xml:space="preserve">надати учасниками теоретичні знання, практичні інструменти та приклади створення бізнес-ідеї у різних секторах (сервіс, виробництво тощо). Під час тренінгу практично пропрацювати принципи побудови успішної бізнес-ідеї та її перевірки. </w:t>
      </w:r>
    </w:p>
    <w:tbl>
      <w:tblPr>
        <w:tblStyle w:val="aff9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503D66" w:rsidRPr="00DB5936">
        <w:trPr>
          <w:trHeight w:val="408"/>
          <w:jc w:val="center"/>
        </w:trPr>
        <w:tc>
          <w:tcPr>
            <w:tcW w:w="5010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D66" w:rsidRPr="00DB5936">
        <w:trPr>
          <w:trHeight w:val="400"/>
          <w:jc w:val="center"/>
        </w:trPr>
        <w:tc>
          <w:tcPr>
            <w:tcW w:w="5010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6 годин</w:t>
            </w:r>
          </w:p>
        </w:tc>
      </w:tr>
      <w:tr w:rsidR="00503D66" w:rsidRPr="00DB5936">
        <w:trPr>
          <w:trHeight w:val="421"/>
          <w:jc w:val="center"/>
        </w:trPr>
        <w:tc>
          <w:tcPr>
            <w:tcW w:w="5010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3D66" w:rsidRPr="00DB5936">
        <w:trPr>
          <w:trHeight w:val="412"/>
          <w:jc w:val="center"/>
        </w:trPr>
        <w:tc>
          <w:tcPr>
            <w:tcW w:w="5010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503D66" w:rsidRPr="00DB5936" w:rsidRDefault="001D2623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25-30</w:t>
            </w:r>
          </w:p>
        </w:tc>
      </w:tr>
      <w:tr w:rsidR="00503D66" w:rsidRPr="00DB5936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503D66" w:rsidRPr="00DB5936" w:rsidRDefault="001D2623">
            <w:pPr>
              <w:spacing w:after="0" w:line="240" w:lineRule="auto"/>
              <w:ind w:right="-289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всього 24 години</w:t>
            </w:r>
          </w:p>
          <w:p w:rsidR="00503D66" w:rsidRPr="00DB5936" w:rsidRDefault="001D26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B593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4,</w:t>
            </w:r>
            <w:r w:rsidRPr="00DB593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відповідно, тренінг буде проведено 4 рази однаковий для кожної групи</w:t>
            </w:r>
          </w:p>
        </w:tc>
      </w:tr>
    </w:tbl>
    <w:p w:rsidR="00503D66" w:rsidRPr="00DB5936" w:rsidRDefault="00503D66">
      <w:pPr>
        <w:widowControl w:val="0"/>
        <w:spacing w:before="100" w:after="0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03D66" w:rsidRPr="00DB5936" w:rsidRDefault="001D2623">
      <w:pPr>
        <w:widowControl w:val="0"/>
        <w:spacing w:before="100" w:after="0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B593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Цільова аудиторія: </w:t>
      </w:r>
      <w:r w:rsidRPr="00DB5936">
        <w:rPr>
          <w:rFonts w:ascii="Times New Roman" w:hAnsi="Times New Roman" w:cs="Times New Roman"/>
          <w:sz w:val="20"/>
          <w:szCs w:val="20"/>
        </w:rPr>
        <w:t xml:space="preserve">Люди, які проживають на території Дніпропетровської області, мають мікро-бізнес, є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самозайнятими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503D66" w:rsidRPr="00DB5936" w:rsidRDefault="001D2623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color w:val="000000"/>
          <w:sz w:val="20"/>
          <w:szCs w:val="20"/>
        </w:rPr>
        <w:t>Мета тренінгу:</w:t>
      </w:r>
      <w:r w:rsidRPr="00DB5936">
        <w:rPr>
          <w:rFonts w:ascii="Times New Roman" w:hAnsi="Times New Roman" w:cs="Times New Roman"/>
          <w:sz w:val="20"/>
          <w:szCs w:val="20"/>
        </w:rPr>
        <w:t xml:space="preserve"> навчити учасників тренінгу описати свій бізнес (бізнес-ідею), визначити ціннісну пропозицію, зрозуміти свою унікальну торгову пропозицію та проаналізувати зони росту.</w:t>
      </w:r>
    </w:p>
    <w:p w:rsidR="00503D66" w:rsidRPr="00DB5936" w:rsidRDefault="001D2623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color w:val="000000"/>
          <w:sz w:val="20"/>
          <w:szCs w:val="20"/>
        </w:rPr>
        <w:t>Результат тренінгу:</w:t>
      </w:r>
      <w:r w:rsidRPr="00DB59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5936">
        <w:rPr>
          <w:rFonts w:ascii="Times New Roman" w:hAnsi="Times New Roman" w:cs="Times New Roman"/>
          <w:sz w:val="20"/>
          <w:szCs w:val="20"/>
        </w:rPr>
        <w:t>учасники мають сформульовану попередню бізнес-ідею, розуміють її потенціал, етапи реалізації та готові працювати над її розвитком у рамках подальших консультацій чи навчальних модулів програми.</w:t>
      </w:r>
    </w:p>
    <w:p w:rsidR="00503D66" w:rsidRPr="00DB5936" w:rsidRDefault="001D2623">
      <w:pPr>
        <w:widowControl w:val="0"/>
        <w:spacing w:before="16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1" w:name="_heading=h.1fob9te" w:colFirst="0" w:colLast="0"/>
      <w:bookmarkEnd w:id="1"/>
      <w:r w:rsidRPr="00DB593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Технічне завдання:</w:t>
      </w:r>
    </w:p>
    <w:p w:rsidR="00503D66" w:rsidRPr="00DB5936" w:rsidRDefault="001D2623">
      <w:pPr>
        <w:widowControl w:val="0"/>
        <w:spacing w:before="80" w:after="80" w:line="256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Провести наступні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тренінг </w:t>
      </w:r>
      <w:r w:rsidRPr="00DB5936">
        <w:rPr>
          <w:rFonts w:ascii="Times New Roman" w:hAnsi="Times New Roman" w:cs="Times New Roman"/>
          <w:b/>
          <w:sz w:val="20"/>
          <w:szCs w:val="20"/>
        </w:rPr>
        <w:t>українською мовою</w:t>
      </w:r>
      <w:r w:rsidRPr="00DB5936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бенефіціарів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відповідно до вимог БФ «Право на захист»: </w:t>
      </w:r>
    </w:p>
    <w:tbl>
      <w:tblPr>
        <w:tblStyle w:val="aff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701"/>
        <w:gridCol w:w="2126"/>
        <w:gridCol w:w="4961"/>
        <w:gridCol w:w="1276"/>
      </w:tblGrid>
      <w:tr w:rsidR="00503D66" w:rsidRPr="00DB5936" w:rsidTr="00354D27">
        <w:tc>
          <w:tcPr>
            <w:tcW w:w="42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12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496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Період надання послуг</w:t>
            </w:r>
          </w:p>
        </w:tc>
      </w:tr>
      <w:tr w:rsidR="00503D66" w:rsidRPr="00DB5936" w:rsidTr="0041093F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4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</w:t>
            </w:r>
            <w:proofErr w:type="spellStart"/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  <w:proofErr w:type="spellEnd"/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тренінгів</w:t>
            </w:r>
          </w:p>
        </w:tc>
      </w:tr>
      <w:tr w:rsidR="00503D66" w:rsidRPr="00DB5936" w:rsidTr="00354D27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Програма тренінгу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03D66" w:rsidRPr="00DB5936" w:rsidTr="00354D27">
        <w:trPr>
          <w:trHeight w:val="1081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Word з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таймінгом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Розписано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03D66" w:rsidRPr="00DB5936" w:rsidTr="00354D27">
        <w:trPr>
          <w:trHeight w:val="1115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Рre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Рost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Створено та надано команді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питань для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03D66" w:rsidRPr="00DB5936" w:rsidTr="00354D27">
        <w:trPr>
          <w:trHeight w:val="1554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4961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03D66" w:rsidRPr="00DB5936" w:rsidTr="00354D27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Презентація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Файл презентації у форматі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03D66" w:rsidRPr="00DB5936" w:rsidTr="00354D27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Практичні завдання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503D66" w:rsidRPr="00DB5936" w:rsidTr="00354D27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03D66" w:rsidRPr="00DB5936" w:rsidRDefault="00503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 тренінг</w:t>
            </w:r>
          </w:p>
        </w:tc>
        <w:tc>
          <w:tcPr>
            <w:tcW w:w="2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У першій половині жовтня 2025 р. – проведено 4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-тренінги  за темою «Бізнес-Ідея»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 xml:space="preserve">З урахуванням всіх вимог та складових ТЗ проведено 4 одноденних </w:t>
            </w:r>
            <w:proofErr w:type="spellStart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-тренінги (по 6 годин) для 4 навчальних груп по 25-30 осіб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3D66" w:rsidRPr="00DB5936" w:rsidRDefault="001D2623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Перша половина жовтня 2025 р.</w:t>
            </w:r>
          </w:p>
        </w:tc>
      </w:tr>
    </w:tbl>
    <w:p w:rsidR="00503D66" w:rsidRPr="00DB5936" w:rsidRDefault="001D2623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 xml:space="preserve">Звітність </w:t>
      </w:r>
    </w:p>
    <w:p w:rsidR="00503D66" w:rsidRPr="00DB5936" w:rsidRDefault="001D2623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503D66" w:rsidRPr="00DB5936" w:rsidRDefault="001D2623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503D66" w:rsidRPr="00DB5936" w:rsidRDefault="001D26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DB5936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В рамках даного тендеру буде обрано 1 переможця.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У разі долучення переможцем тендеру до надання послуг інших тренерів, необхідно додатково надати:</w:t>
      </w:r>
    </w:p>
    <w:p w:rsidR="00503D66" w:rsidRPr="00DB5936" w:rsidRDefault="001D2623">
      <w:pPr>
        <w:numPr>
          <w:ilvl w:val="0"/>
          <w:numId w:val="4"/>
        </w:numPr>
        <w:spacing w:before="40"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Опис кваліфікації</w:t>
      </w:r>
      <w:r w:rsidRPr="00DB5936">
        <w:rPr>
          <w:rFonts w:ascii="Times New Roman" w:hAnsi="Times New Roman" w:cs="Times New Roman"/>
          <w:sz w:val="20"/>
          <w:szCs w:val="20"/>
        </w:rPr>
        <w:t xml:space="preserve"> викладачів, документи про освіту, опис практичного досвіду роботи у сфері;</w:t>
      </w:r>
    </w:p>
    <w:p w:rsidR="00503D66" w:rsidRPr="00DB5936" w:rsidRDefault="001D2623">
      <w:pPr>
        <w:numPr>
          <w:ilvl w:val="0"/>
          <w:numId w:val="4"/>
        </w:numPr>
        <w:spacing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Гарантійний лист</w:t>
      </w:r>
      <w:r w:rsidRPr="00DB5936">
        <w:rPr>
          <w:rFonts w:ascii="Times New Roman" w:hAnsi="Times New Roman" w:cs="Times New Roman"/>
          <w:sz w:val="20"/>
          <w:szCs w:val="2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RPr="00DB5936">
        <w:rPr>
          <w:rFonts w:ascii="Times New Roman" w:hAnsi="Times New Roman" w:cs="Times New Roman"/>
          <w:b/>
          <w:sz w:val="20"/>
          <w:szCs w:val="20"/>
        </w:rPr>
        <w:t xml:space="preserve"> інформацію про вже поточні юридичні відносини</w:t>
      </w:r>
      <w:r w:rsidRPr="00DB5936">
        <w:rPr>
          <w:rFonts w:ascii="Times New Roman" w:hAnsi="Times New Roman" w:cs="Times New Roman"/>
          <w:sz w:val="20"/>
          <w:szCs w:val="20"/>
        </w:rPr>
        <w:t xml:space="preserve"> між залученими викладачами та переможцем тендеру.</w:t>
      </w:r>
    </w:p>
    <w:p w:rsidR="00503D66" w:rsidRPr="00DB5936" w:rsidRDefault="00503D66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цьому ТЗ.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 післяплатою на розрахунковий рахунок юридичної особи або ФОП.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D9EAD3"/>
        </w:rPr>
      </w:pPr>
      <w:bookmarkStart w:id="2" w:name="_heading=h.1x9ydhbqpky1" w:colFirst="0" w:colLast="0"/>
      <w:bookmarkEnd w:id="2"/>
      <w:r w:rsidRPr="00DB5936">
        <w:rPr>
          <w:rFonts w:ascii="Times New Roman" w:hAnsi="Times New Roman" w:cs="Times New Roman"/>
          <w:b/>
          <w:sz w:val="20"/>
          <w:szCs w:val="20"/>
          <w:u w:val="single"/>
          <w:shd w:val="clear" w:color="auto" w:fill="D9EAD3"/>
        </w:rPr>
        <w:t xml:space="preserve">Оплата за проїзд, проживання, добові - не передбачені.  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lastRenderedPageBreak/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RPr="00DB5936">
        <w:rPr>
          <w:rFonts w:ascii="Times New Roman" w:hAnsi="Times New Roman" w:cs="Times New Roman"/>
          <w:sz w:val="20"/>
          <w:szCs w:val="20"/>
          <w:u w:val="single"/>
        </w:rPr>
        <w:t>tender@r2p.org.ua</w:t>
      </w:r>
      <w:r w:rsidRPr="00DB5936">
        <w:rPr>
          <w:rFonts w:ascii="Times New Roman" w:hAnsi="Times New Roman" w:cs="Times New Roman"/>
          <w:sz w:val="20"/>
          <w:szCs w:val="20"/>
        </w:rPr>
        <w:t>.</w:t>
      </w:r>
    </w:p>
    <w:p w:rsidR="00503D66" w:rsidRPr="00DB5936" w:rsidRDefault="001D2623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Учасник не має перебувати в процесі припинення діяльності ФОП та </w:t>
      </w:r>
      <w:r w:rsidRPr="00DB5936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proofErr w:type="spellStart"/>
      <w:r w:rsidRPr="00DB5936">
        <w:rPr>
          <w:rFonts w:ascii="Times New Roman" w:hAnsi="Times New Roman" w:cs="Times New Roman"/>
          <w:color w:val="000000"/>
          <w:sz w:val="20"/>
          <w:szCs w:val="20"/>
        </w:rPr>
        <w:t>санкційних</w:t>
      </w:r>
      <w:proofErr w:type="spellEnd"/>
      <w:r w:rsidRPr="00DB5936">
        <w:rPr>
          <w:rFonts w:ascii="Times New Roman" w:hAnsi="Times New Roman" w:cs="Times New Roman"/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503D66" w:rsidRPr="00DB5936" w:rsidRDefault="001D2623">
      <w:pPr>
        <w:spacing w:before="16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>Вимоги до виконавця:</w:t>
      </w:r>
    </w:p>
    <w:p w:rsidR="00503D66" w:rsidRPr="00DB5936" w:rsidRDefault="001D2623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Експертиза у формуванні та реалізації бізнес-ідей;</w:t>
      </w:r>
    </w:p>
    <w:p w:rsidR="00503D66" w:rsidRPr="00DB5936" w:rsidRDefault="001D2623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Досвід у сфері проведення бізнес-тренінгів;</w:t>
      </w:r>
    </w:p>
    <w:p w:rsidR="00503D66" w:rsidRPr="00DB5936" w:rsidRDefault="001D2623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Досвід ведення бізнесу/управління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503D66" w:rsidRPr="00DB5936" w:rsidRDefault="001D2623">
      <w:pPr>
        <w:widowControl w:val="0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Досвід співпраці з благодійними фондами або соціальними проектами.</w:t>
      </w:r>
    </w:p>
    <w:p w:rsidR="00503D66" w:rsidRPr="00DB5936" w:rsidRDefault="001D2623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3" w:name="_heading=h.gjdgxs" w:colFirst="0" w:colLast="0"/>
      <w:bookmarkEnd w:id="3"/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503D66" w:rsidRPr="00DB5936" w:rsidRDefault="001D2623">
      <w:pPr>
        <w:widowControl w:val="0"/>
        <w:numPr>
          <w:ilvl w:val="0"/>
          <w:numId w:val="1"/>
        </w:numPr>
        <w:spacing w:before="40"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eading=h.2et92p0" w:colFirst="0" w:colLast="0"/>
      <w:bookmarkEnd w:id="4"/>
      <w:r w:rsidRPr="00DB5936">
        <w:rPr>
          <w:rFonts w:ascii="Times New Roman" w:hAnsi="Times New Roman" w:cs="Times New Roman"/>
          <w:sz w:val="20"/>
          <w:szCs w:val="20"/>
        </w:rPr>
        <w:t xml:space="preserve"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відповідність запропонованого підходу завданням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>, методологія та очікувані результати;</w:t>
      </w:r>
    </w:p>
    <w:p w:rsidR="00503D66" w:rsidRPr="00DB5936" w:rsidRDefault="001D2623">
      <w:pPr>
        <w:widowControl w:val="0"/>
        <w:numPr>
          <w:ilvl w:val="0"/>
          <w:numId w:val="1"/>
        </w:numPr>
        <w:spacing w:before="40"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, досвід ведення бізнесу, управління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503D66" w:rsidRPr="00DB5936" w:rsidRDefault="001D2623">
      <w:pPr>
        <w:widowControl w:val="0"/>
        <w:numPr>
          <w:ilvl w:val="0"/>
          <w:numId w:val="1"/>
        </w:numPr>
        <w:spacing w:before="40"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Програму тренінгу з зазначеної тематики;</w:t>
      </w:r>
    </w:p>
    <w:p w:rsidR="00503D66" w:rsidRPr="00DB5936" w:rsidRDefault="001D2623">
      <w:pPr>
        <w:widowControl w:val="0"/>
        <w:numPr>
          <w:ilvl w:val="0"/>
          <w:numId w:val="1"/>
        </w:numPr>
        <w:spacing w:before="40"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Документи, фото/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скріни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503D66" w:rsidRPr="00DB5936" w:rsidRDefault="001D2623">
      <w:pPr>
        <w:widowControl w:val="0"/>
        <w:numPr>
          <w:ilvl w:val="0"/>
          <w:numId w:val="1"/>
        </w:numPr>
        <w:spacing w:before="40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503D66" w:rsidRPr="00DB5936" w:rsidRDefault="001D2623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B5936">
        <w:rPr>
          <w:rFonts w:ascii="Times New Roman" w:hAnsi="Times New Roman" w:cs="Times New Roman"/>
          <w:sz w:val="20"/>
          <w:szCs w:val="20"/>
        </w:rPr>
        <w:t xml:space="preserve">Також, просимо надати </w:t>
      </w:r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>цінову пропозицію</w:t>
      </w:r>
      <w:r w:rsidRPr="00DB5936">
        <w:rPr>
          <w:rFonts w:ascii="Times New Roman" w:hAnsi="Times New Roman" w:cs="Times New Roman"/>
          <w:sz w:val="20"/>
          <w:szCs w:val="20"/>
        </w:rPr>
        <w:t>, у якій зазначено вартість одного тренінгу, включаючи за необхідності усі роздаткові матеріали.</w:t>
      </w:r>
    </w:p>
    <w:p w:rsidR="00503D66" w:rsidRPr="00DB5936" w:rsidRDefault="001D2623">
      <w:pPr>
        <w:spacing w:before="200" w:after="4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>Підведення підсумків конкурсу:</w:t>
      </w:r>
    </w:p>
    <w:p w:rsidR="00503D66" w:rsidRPr="00DB5936" w:rsidRDefault="001D262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5936">
        <w:rPr>
          <w:rFonts w:ascii="Times New Roman" w:hAnsi="Times New Roman" w:cs="Times New Roman"/>
          <w:color w:val="000000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503D66" w:rsidRDefault="001D26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5936">
        <w:rPr>
          <w:rFonts w:ascii="Times New Roman" w:hAnsi="Times New Roman" w:cs="Times New Roman"/>
          <w:b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p w:rsidR="00354D27" w:rsidRPr="00DB5936" w:rsidRDefault="00354D2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5" w:name="_GoBack"/>
      <w:bookmarkEnd w:id="5"/>
    </w:p>
    <w:tbl>
      <w:tblPr>
        <w:tblStyle w:val="affb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7168"/>
        <w:gridCol w:w="1275"/>
      </w:tblGrid>
      <w:tr w:rsidR="00503D66" w:rsidRPr="00DB5936" w:rsidTr="00354D27">
        <w:trPr>
          <w:trHeight w:val="701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Критерій</w:t>
            </w:r>
          </w:p>
        </w:tc>
        <w:tc>
          <w:tcPr>
            <w:tcW w:w="7168" w:type="dxa"/>
            <w:shd w:val="clear" w:color="auto" w:fill="DBE5F1"/>
            <w:vAlign w:val="center"/>
          </w:tcPr>
          <w:p w:rsidR="00503D66" w:rsidRPr="00DB5936" w:rsidRDefault="001D262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127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</w:t>
            </w:r>
          </w:p>
        </w:tc>
      </w:tr>
      <w:tr w:rsidR="00503D66" w:rsidRPr="00DB5936" w:rsidTr="00354D27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Досвід у сфері проведення бізнес- тренінгів  з зазначеної теми</w:t>
            </w:r>
          </w:p>
        </w:tc>
        <w:tc>
          <w:tcPr>
            <w:tcW w:w="7168" w:type="dxa"/>
            <w:vAlign w:val="center"/>
          </w:tcPr>
          <w:p w:rsidR="00503D66" w:rsidRPr="00DB5936" w:rsidRDefault="001D262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20  балів: 5 і більше років досвіду у відповідній тематиці.</w:t>
            </w:r>
          </w:p>
          <w:p w:rsidR="00503D66" w:rsidRPr="00DB5936" w:rsidRDefault="001D262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10 балів: до 5 років досвіду роботи у відповідній тематиці.</w:t>
            </w:r>
          </w:p>
          <w:p w:rsidR="00503D66" w:rsidRPr="00DB5936" w:rsidRDefault="001D262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0 балів: до 1 року досвіду або вказаний досвід не відповідає тематиці тендеру.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03D66" w:rsidRPr="00DB5936" w:rsidTr="00354D27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Деталізоване резюме </w:t>
            </w:r>
          </w:p>
        </w:tc>
        <w:tc>
          <w:tcPr>
            <w:tcW w:w="7168" w:type="dxa"/>
          </w:tcPr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15 балів: Демонстрація вичерпної та структурованої інформації у ключових сферах та завданнях </w:t>
            </w:r>
            <w:proofErr w:type="spellStart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 та командами. Резюме містить інформацію щонайменше за 3 останні роки діяльності.</w:t>
            </w:r>
          </w:p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10 балів: Демонстрація узагальненої інформації у ключових сферах та завданнях </w:t>
            </w:r>
            <w:proofErr w:type="spellStart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5 балів: Надано резюме з відсутністю актуального досвіду за останні 2 роки у сферах та завданнях </w:t>
            </w:r>
            <w:proofErr w:type="spellStart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503D66" w:rsidRPr="00DB5936" w:rsidTr="00354D27">
        <w:trPr>
          <w:trHeight w:val="1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3D66" w:rsidRPr="00DB5936" w:rsidRDefault="001D2623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Програма тренінгу з зазначеної теми</w:t>
            </w:r>
          </w:p>
        </w:tc>
        <w:tc>
          <w:tcPr>
            <w:tcW w:w="7168" w:type="dxa"/>
            <w:vAlign w:val="center"/>
          </w:tcPr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503D66" w:rsidRPr="00DB5936" w:rsidRDefault="001D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ind w:hanging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</w:tr>
      <w:tr w:rsidR="00503D66" w:rsidRPr="00DB5936" w:rsidTr="00354D27">
        <w:trPr>
          <w:trHeight w:val="145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3D66" w:rsidRPr="00DB5936" w:rsidRDefault="001D2623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Співбесіда</w:t>
            </w:r>
          </w:p>
        </w:tc>
        <w:tc>
          <w:tcPr>
            <w:tcW w:w="7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D66" w:rsidRPr="00DB5936" w:rsidRDefault="001D2623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503D66" w:rsidRPr="00DB5936" w:rsidRDefault="001D2623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503D66" w:rsidRPr="00DB5936" w:rsidRDefault="001D2623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93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03D66" w:rsidRPr="00DB5936" w:rsidTr="00354D27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503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8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03D66" w:rsidRPr="00DB5936" w:rsidRDefault="001D2623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03D66" w:rsidRPr="00DB5936" w:rsidRDefault="001D2623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93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503D66" w:rsidRPr="00DB5936" w:rsidRDefault="00503D66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03D66" w:rsidRPr="00DB5936" w:rsidRDefault="00503D66">
      <w:pPr>
        <w:widowControl w:val="0"/>
        <w:ind w:left="-141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eading=h.h8h9pplyx9dm" w:colFirst="0" w:colLast="0"/>
      <w:bookmarkEnd w:id="6"/>
    </w:p>
    <w:p w:rsidR="00503D66" w:rsidRPr="00DB5936" w:rsidRDefault="001D2623">
      <w:pPr>
        <w:widowControl w:val="0"/>
        <w:ind w:left="-141" w:right="-28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_heading=h.30j0zll" w:colFirst="0" w:colLast="0"/>
      <w:bookmarkEnd w:id="7"/>
      <w:r w:rsidRPr="00DB5936">
        <w:rPr>
          <w:rFonts w:ascii="Times New Roman" w:hAnsi="Times New Roman" w:cs="Times New Roman"/>
          <w:sz w:val="20"/>
          <w:szCs w:val="20"/>
        </w:rPr>
        <w:t xml:space="preserve">Щодо </w:t>
      </w:r>
      <w:r w:rsidRPr="00DB5936">
        <w:rPr>
          <w:rFonts w:ascii="Times New Roman" w:hAnsi="Times New Roman" w:cs="Times New Roman"/>
          <w:b/>
          <w:sz w:val="20"/>
          <w:szCs w:val="20"/>
          <w:u w:val="single"/>
        </w:rPr>
        <w:t>деталей проведення тренінгів</w:t>
      </w:r>
      <w:r w:rsidRPr="00DB5936">
        <w:rPr>
          <w:rFonts w:ascii="Times New Roman" w:hAnsi="Times New Roman" w:cs="Times New Roman"/>
          <w:sz w:val="20"/>
          <w:szCs w:val="20"/>
        </w:rPr>
        <w:t xml:space="preserve"> просимо звертатися до Олени </w:t>
      </w:r>
      <w:proofErr w:type="spellStart"/>
      <w:r w:rsidRPr="00DB5936">
        <w:rPr>
          <w:rFonts w:ascii="Times New Roman" w:hAnsi="Times New Roman" w:cs="Times New Roman"/>
          <w:sz w:val="20"/>
          <w:szCs w:val="20"/>
        </w:rPr>
        <w:t>Шилобрид</w:t>
      </w:r>
      <w:proofErr w:type="spellEnd"/>
      <w:r w:rsidRPr="00DB5936">
        <w:rPr>
          <w:rFonts w:ascii="Times New Roman" w:hAnsi="Times New Roman" w:cs="Times New Roman"/>
          <w:sz w:val="20"/>
          <w:szCs w:val="20"/>
        </w:rPr>
        <w:t xml:space="preserve"> </w:t>
      </w:r>
      <w:hyperlink r:id="rId8">
        <w:r w:rsidRPr="00DB5936">
          <w:rPr>
            <w:rFonts w:ascii="Times New Roman" w:hAnsi="Times New Roman" w:cs="Times New Roman"/>
            <w:b/>
            <w:color w:val="1155CC"/>
            <w:sz w:val="20"/>
            <w:szCs w:val="20"/>
            <w:u w:val="single"/>
          </w:rPr>
          <w:t>o.shylobryd@r2p.org.ua</w:t>
        </w:r>
      </w:hyperlink>
    </w:p>
    <w:p w:rsidR="00503D66" w:rsidRPr="00DB5936" w:rsidRDefault="001D2623">
      <w:pPr>
        <w:widowControl w:val="0"/>
        <w:ind w:left="-141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eading=h.dpflbeaxf1kb" w:colFirst="0" w:colLast="0"/>
      <w:bookmarkEnd w:id="8"/>
      <w:r w:rsidRPr="00DB5936">
        <w:rPr>
          <w:rFonts w:ascii="Times New Roman" w:hAnsi="Times New Roman" w:cs="Times New Roman"/>
          <w:sz w:val="20"/>
          <w:szCs w:val="20"/>
        </w:rPr>
        <w:t>Переможець цього тендеру не може бути одночасно переможцем аналогічного тендеру в м.</w:t>
      </w:r>
      <w:r w:rsidR="0041093F" w:rsidRPr="00DB593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DB5936">
        <w:rPr>
          <w:rFonts w:ascii="Times New Roman" w:hAnsi="Times New Roman" w:cs="Times New Roman"/>
          <w:sz w:val="20"/>
          <w:szCs w:val="20"/>
        </w:rPr>
        <w:t>Миколаїв.</w:t>
      </w:r>
    </w:p>
    <w:p w:rsidR="00503D66" w:rsidRPr="00DB5936" w:rsidRDefault="00503D66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eading=h.paeemsfuo82v" w:colFirst="0" w:colLast="0"/>
      <w:bookmarkEnd w:id="9"/>
    </w:p>
    <w:sectPr w:rsidR="00503D66" w:rsidRPr="00DB5936" w:rsidSect="00DB5936">
      <w:headerReference w:type="first" r:id="rId9"/>
      <w:pgSz w:w="11906" w:h="16838"/>
      <w:pgMar w:top="709" w:right="850" w:bottom="907" w:left="1133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58" w:rsidRDefault="009C4658">
      <w:pPr>
        <w:spacing w:after="0" w:line="240" w:lineRule="auto"/>
      </w:pPr>
      <w:r>
        <w:separator/>
      </w:r>
    </w:p>
  </w:endnote>
  <w:endnote w:type="continuationSeparator" w:id="0">
    <w:p w:rsidR="009C4658" w:rsidRDefault="009C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58" w:rsidRDefault="009C4658">
      <w:pPr>
        <w:spacing w:after="0" w:line="240" w:lineRule="auto"/>
      </w:pPr>
      <w:r>
        <w:separator/>
      </w:r>
    </w:p>
  </w:footnote>
  <w:footnote w:type="continuationSeparator" w:id="0">
    <w:p w:rsidR="009C4658" w:rsidRDefault="009C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D66" w:rsidRDefault="00503D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B62DD"/>
    <w:multiLevelType w:val="multilevel"/>
    <w:tmpl w:val="1062D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F74F7F"/>
    <w:multiLevelType w:val="multilevel"/>
    <w:tmpl w:val="0F50C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79337834"/>
    <w:multiLevelType w:val="multilevel"/>
    <w:tmpl w:val="45DC83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7D3A6990"/>
    <w:multiLevelType w:val="multilevel"/>
    <w:tmpl w:val="1090CD6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66"/>
    <w:rsid w:val="001D2623"/>
    <w:rsid w:val="00354D27"/>
    <w:rsid w:val="0041093F"/>
    <w:rsid w:val="00487917"/>
    <w:rsid w:val="00503D66"/>
    <w:rsid w:val="009C4658"/>
    <w:rsid w:val="00D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E729"/>
  <w15:docId w15:val="{6EF95D64-0862-4E27-BF78-AB0EC9A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c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hylobryd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igiSUlBr+xzb/QPOrBrlLqTqA==">CgMxLjAyDmguMjN5aWpvejVieWlsMgloLjFmb2I5dGUyDmguMXg5eWRoYnFwa3kxMghoLmdqZGd4czIJaC4yZXQ5MnAwMg5oLmg4aDlwcGx5eDlkbTIJaC4zMGowemxsMg5oLmRwZmxiZWF4ZjFrYjIOaC5wYWVlbXNmdW84MnY4AHIhMWFOMG5ScVh2T1lzRkFocnJKclRnSkM3MWE4UF9kT3Js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6980</Words>
  <Characters>3980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2025-04-07T14:50:00Z</dcterms:created>
  <dcterms:modified xsi:type="dcterms:W3CDTF">2025-09-02T11:57:00Z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